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45" w:rsidRPr="003A4945" w:rsidRDefault="00B92595" w:rsidP="003A4945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3A4945" w:rsidRPr="003A4945">
        <w:rPr>
          <w:sz w:val="24"/>
          <w:szCs w:val="24"/>
        </w:rPr>
        <w:t>dmonton Health Matters</w:t>
      </w:r>
    </w:p>
    <w:p w:rsidR="003A4945" w:rsidRPr="003A4945" w:rsidRDefault="003A4945" w:rsidP="003A4945">
      <w:pPr>
        <w:rPr>
          <w:sz w:val="24"/>
          <w:szCs w:val="24"/>
        </w:rPr>
      </w:pP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 xml:space="preserve">    Su-Ling </w:t>
      </w:r>
      <w:proofErr w:type="spellStart"/>
      <w:r w:rsidRPr="003A4945">
        <w:rPr>
          <w:sz w:val="24"/>
          <w:szCs w:val="24"/>
        </w:rPr>
        <w:t>Goh's</w:t>
      </w:r>
      <w:proofErr w:type="spellEnd"/>
      <w:r w:rsidRPr="003A4945">
        <w:rPr>
          <w:sz w:val="24"/>
          <w:szCs w:val="24"/>
        </w:rPr>
        <w:t xml:space="preserve"> reports</w:t>
      </w: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 xml:space="preserve">    About Su-Ling</w:t>
      </w: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 xml:space="preserve">    Twitter</w:t>
      </w: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 xml:space="preserve">    Awards</w:t>
      </w:r>
    </w:p>
    <w:p w:rsidR="003A4945" w:rsidRPr="003A4945" w:rsidRDefault="003A4945" w:rsidP="003A4945">
      <w:pPr>
        <w:rPr>
          <w:sz w:val="24"/>
          <w:szCs w:val="24"/>
        </w:rPr>
      </w:pP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>Edmonton Health Matters</w:t>
      </w: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>September 10, 2014 6:54 pm</w:t>
      </w: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>Reducing certain medications makes ‘huge difference’ for some dementia patients</w:t>
      </w: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 xml:space="preserve">By Patricia </w:t>
      </w:r>
      <w:proofErr w:type="spellStart"/>
      <w:r w:rsidRPr="003A4945">
        <w:rPr>
          <w:sz w:val="24"/>
          <w:szCs w:val="24"/>
        </w:rPr>
        <w:t>Kozicka</w:t>
      </w:r>
      <w:proofErr w:type="spellEnd"/>
      <w:r w:rsidRPr="003A4945">
        <w:rPr>
          <w:sz w:val="24"/>
          <w:szCs w:val="24"/>
        </w:rPr>
        <w:tab/>
        <w:t>Global News</w:t>
      </w:r>
      <w:r w:rsidRPr="003A4945">
        <w:rPr>
          <w:sz w:val="24"/>
          <w:szCs w:val="24"/>
        </w:rPr>
        <w:tab/>
      </w:r>
    </w:p>
    <w:p w:rsidR="003A4945" w:rsidRPr="003A4945" w:rsidRDefault="003A4945" w:rsidP="003A4945">
      <w:pPr>
        <w:rPr>
          <w:sz w:val="24"/>
          <w:szCs w:val="24"/>
        </w:rPr>
      </w:pP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 xml:space="preserve">     </w:t>
      </w: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 xml:space="preserve">    1k</w:t>
      </w: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 xml:space="preserve">    7</w:t>
      </w: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 xml:space="preserve">     </w:t>
      </w: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 xml:space="preserve">     </w:t>
      </w: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 xml:space="preserve">    more</w:t>
      </w:r>
    </w:p>
    <w:p w:rsidR="003A4945" w:rsidRPr="003A4945" w:rsidRDefault="003A4945" w:rsidP="003A4945">
      <w:pPr>
        <w:rPr>
          <w:sz w:val="24"/>
          <w:szCs w:val="24"/>
        </w:rPr>
      </w:pP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 xml:space="preserve">READ MORE: Global News has learned of an AHS pilot project that seems to be drastically improving the lives of people with dementia. Su-Ling </w:t>
      </w:r>
      <w:proofErr w:type="spellStart"/>
      <w:r w:rsidRPr="003A4945">
        <w:rPr>
          <w:sz w:val="24"/>
          <w:szCs w:val="24"/>
        </w:rPr>
        <w:t>Goh</w:t>
      </w:r>
      <w:proofErr w:type="spellEnd"/>
      <w:r w:rsidRPr="003A4945">
        <w:rPr>
          <w:sz w:val="24"/>
          <w:szCs w:val="24"/>
        </w:rPr>
        <w:t xml:space="preserve"> explains.</w:t>
      </w:r>
    </w:p>
    <w:p w:rsidR="003A4945" w:rsidRPr="003A4945" w:rsidRDefault="003A4945" w:rsidP="003A4945">
      <w:pPr>
        <w:rPr>
          <w:sz w:val="24"/>
          <w:szCs w:val="24"/>
        </w:rPr>
      </w:pP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>EDMONTON — Changes are being made to how patients with dementia are being treated thanks to the success of a recent Alberta Health Services pilot project.</w:t>
      </w: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>Related Stories</w:t>
      </w:r>
    </w:p>
    <w:p w:rsidR="003A4945" w:rsidRPr="003A4945" w:rsidRDefault="003A4945" w:rsidP="003A4945">
      <w:pPr>
        <w:rPr>
          <w:sz w:val="24"/>
          <w:szCs w:val="24"/>
        </w:rPr>
      </w:pP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 xml:space="preserve">    FULL STORY: Dementia: The Unspooling Mind</w:t>
      </w: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 xml:space="preserve">    Innovative clinic getting rave reviews for dealing with dementia</w:t>
      </w: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 xml:space="preserve">    Allowing people with dementia to participate in activities connected to their past pursuits helps lessen behavioural issues, Winnipeg Regional Health Authority officials say.</w:t>
      </w:r>
      <w:r w:rsidRPr="003A4945">
        <w:rPr>
          <w:sz w:val="24"/>
          <w:szCs w:val="24"/>
        </w:rPr>
        <w:tab/>
        <w:t>What you need to know about Vitamin D and Dementia</w:t>
      </w:r>
    </w:p>
    <w:p w:rsidR="003A4945" w:rsidRPr="003A4945" w:rsidRDefault="003A4945" w:rsidP="003A4945">
      <w:pPr>
        <w:rPr>
          <w:sz w:val="24"/>
          <w:szCs w:val="24"/>
        </w:rPr>
      </w:pP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 xml:space="preserve">The project saw the use of antipsychotic drugs including </w:t>
      </w:r>
      <w:proofErr w:type="spellStart"/>
      <w:r w:rsidRPr="003A4945">
        <w:rPr>
          <w:sz w:val="24"/>
          <w:szCs w:val="24"/>
        </w:rPr>
        <w:t>Zyprexa</w:t>
      </w:r>
      <w:proofErr w:type="spellEnd"/>
      <w:r w:rsidRPr="003A4945">
        <w:rPr>
          <w:sz w:val="24"/>
          <w:szCs w:val="24"/>
        </w:rPr>
        <w:t xml:space="preserve">, </w:t>
      </w:r>
      <w:proofErr w:type="spellStart"/>
      <w:r w:rsidRPr="003A4945">
        <w:rPr>
          <w:sz w:val="24"/>
          <w:szCs w:val="24"/>
        </w:rPr>
        <w:t>Seroquel</w:t>
      </w:r>
      <w:proofErr w:type="spellEnd"/>
      <w:r w:rsidRPr="003A4945">
        <w:rPr>
          <w:sz w:val="24"/>
          <w:szCs w:val="24"/>
        </w:rPr>
        <w:t xml:space="preserve">, </w:t>
      </w:r>
      <w:proofErr w:type="spellStart"/>
      <w:r w:rsidRPr="003A4945">
        <w:rPr>
          <w:sz w:val="24"/>
          <w:szCs w:val="24"/>
        </w:rPr>
        <w:t>Risperdal</w:t>
      </w:r>
      <w:proofErr w:type="spellEnd"/>
      <w:r w:rsidRPr="003A4945">
        <w:rPr>
          <w:sz w:val="24"/>
          <w:szCs w:val="24"/>
        </w:rPr>
        <w:t xml:space="preserve"> and </w:t>
      </w:r>
      <w:proofErr w:type="spellStart"/>
      <w:r w:rsidRPr="003A4945">
        <w:rPr>
          <w:sz w:val="24"/>
          <w:szCs w:val="24"/>
        </w:rPr>
        <w:t>Haldol</w:t>
      </w:r>
      <w:proofErr w:type="spellEnd"/>
      <w:r w:rsidRPr="003A4945">
        <w:rPr>
          <w:sz w:val="24"/>
          <w:szCs w:val="24"/>
        </w:rPr>
        <w:t xml:space="preserve"> reduced at 11 long-term care facilities around the province. At St. Albert’s </w:t>
      </w:r>
      <w:proofErr w:type="spellStart"/>
      <w:r w:rsidRPr="003A4945">
        <w:rPr>
          <w:sz w:val="24"/>
          <w:szCs w:val="24"/>
        </w:rPr>
        <w:t>Youville</w:t>
      </w:r>
      <w:proofErr w:type="spellEnd"/>
      <w:r w:rsidRPr="003A4945">
        <w:rPr>
          <w:sz w:val="24"/>
          <w:szCs w:val="24"/>
        </w:rPr>
        <w:t xml:space="preserve"> Home, that meant going from having 66 residents on the medications to just five.</w:t>
      </w:r>
    </w:p>
    <w:p w:rsidR="003A4945" w:rsidRPr="003A4945" w:rsidRDefault="003A4945" w:rsidP="003A4945">
      <w:pPr>
        <w:rPr>
          <w:sz w:val="24"/>
          <w:szCs w:val="24"/>
        </w:rPr>
      </w:pP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>Staff say the differences they’ve since seen in their patients have been incredible.</w:t>
      </w:r>
    </w:p>
    <w:p w:rsidR="003A4945" w:rsidRPr="003A4945" w:rsidRDefault="003A4945" w:rsidP="003A4945">
      <w:pPr>
        <w:rPr>
          <w:sz w:val="24"/>
          <w:szCs w:val="24"/>
        </w:rPr>
      </w:pP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 xml:space="preserve">    “We’re seeing that the residents are coming alive,” said Covenant Health’s Chris North.</w:t>
      </w:r>
    </w:p>
    <w:p w:rsidR="003A4945" w:rsidRPr="003A4945" w:rsidRDefault="003A4945" w:rsidP="003A4945">
      <w:pPr>
        <w:rPr>
          <w:sz w:val="24"/>
          <w:szCs w:val="24"/>
        </w:rPr>
      </w:pP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 xml:space="preserve">Yvonne </w:t>
      </w:r>
      <w:proofErr w:type="spellStart"/>
      <w:r w:rsidRPr="003A4945">
        <w:rPr>
          <w:sz w:val="24"/>
          <w:szCs w:val="24"/>
        </w:rPr>
        <w:t>Verlinde</w:t>
      </w:r>
      <w:proofErr w:type="spellEnd"/>
      <w:r w:rsidRPr="003A4945">
        <w:rPr>
          <w:sz w:val="24"/>
          <w:szCs w:val="24"/>
        </w:rPr>
        <w:t xml:space="preserve">, 98, has dementia and makes repetitive noises. For that, she was on the antipsychotic medication </w:t>
      </w:r>
      <w:proofErr w:type="spellStart"/>
      <w:r w:rsidRPr="003A4945">
        <w:rPr>
          <w:sz w:val="24"/>
          <w:szCs w:val="24"/>
        </w:rPr>
        <w:t>Risperdal</w:t>
      </w:r>
      <w:proofErr w:type="spellEnd"/>
      <w:r w:rsidRPr="003A4945">
        <w:rPr>
          <w:sz w:val="24"/>
          <w:szCs w:val="24"/>
        </w:rPr>
        <w:t xml:space="preserve"> for years. Since being taken off the drug as part of the pilot project, her family has noticed major changes.</w:t>
      </w:r>
    </w:p>
    <w:p w:rsidR="003A4945" w:rsidRPr="003A4945" w:rsidRDefault="003A4945" w:rsidP="003A4945">
      <w:pPr>
        <w:rPr>
          <w:sz w:val="24"/>
          <w:szCs w:val="24"/>
        </w:rPr>
      </w:pP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>READ MORE: Dementia: What are the early warning signs and symptoms?</w:t>
      </w:r>
    </w:p>
    <w:p w:rsidR="003A4945" w:rsidRPr="003A4945" w:rsidRDefault="003A4945" w:rsidP="003A4945">
      <w:pPr>
        <w:rPr>
          <w:sz w:val="24"/>
          <w:szCs w:val="24"/>
        </w:rPr>
      </w:pP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 xml:space="preserve">“For many years, she needed assistance at every meal when eating or drinking. A few months ago, I was surprised to see that she could eat and drink by herself,” said her nephew Marcel </w:t>
      </w:r>
      <w:proofErr w:type="spellStart"/>
      <w:r w:rsidRPr="003A4945">
        <w:rPr>
          <w:sz w:val="24"/>
          <w:szCs w:val="24"/>
        </w:rPr>
        <w:t>Normandeau</w:t>
      </w:r>
      <w:proofErr w:type="spellEnd"/>
      <w:r w:rsidRPr="003A4945">
        <w:rPr>
          <w:sz w:val="24"/>
          <w:szCs w:val="24"/>
        </w:rPr>
        <w:t>, who noticed other positive changes.</w:t>
      </w:r>
    </w:p>
    <w:p w:rsidR="003A4945" w:rsidRPr="003A4945" w:rsidRDefault="003A4945" w:rsidP="003A4945">
      <w:pPr>
        <w:rPr>
          <w:sz w:val="24"/>
          <w:szCs w:val="24"/>
        </w:rPr>
      </w:pP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>“On her 98th birthday she proceeded to read her birthday cards and thank all the persons individually — again, another surprise,” he added tearfully.</w:t>
      </w:r>
    </w:p>
    <w:p w:rsidR="003A4945" w:rsidRPr="003A4945" w:rsidRDefault="003A4945" w:rsidP="003A4945">
      <w:pPr>
        <w:rPr>
          <w:sz w:val="24"/>
          <w:szCs w:val="24"/>
        </w:rPr>
      </w:pP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 xml:space="preserve">Dawn Gammon, a nurse practitioner at </w:t>
      </w:r>
      <w:proofErr w:type="spellStart"/>
      <w:r w:rsidRPr="003A4945">
        <w:rPr>
          <w:sz w:val="24"/>
          <w:szCs w:val="24"/>
        </w:rPr>
        <w:t>Youville</w:t>
      </w:r>
      <w:proofErr w:type="spellEnd"/>
      <w:r w:rsidRPr="003A4945">
        <w:rPr>
          <w:sz w:val="24"/>
          <w:szCs w:val="24"/>
        </w:rPr>
        <w:t>, explains that antipsychotic drugs used to commonly be prescribed for behaviours related to dementia such as aggression, anxiety and sleep disorders.</w:t>
      </w:r>
    </w:p>
    <w:p w:rsidR="003A4945" w:rsidRPr="003A4945" w:rsidRDefault="003A4945" w:rsidP="003A4945">
      <w:pPr>
        <w:rPr>
          <w:sz w:val="24"/>
          <w:szCs w:val="24"/>
        </w:rPr>
      </w:pP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 xml:space="preserve">    “I think we thought antipsychotic medications treated dementia. They actually don’t.”</w:t>
      </w:r>
    </w:p>
    <w:p w:rsidR="003A4945" w:rsidRPr="003A4945" w:rsidRDefault="003A4945" w:rsidP="003A4945">
      <w:pPr>
        <w:rPr>
          <w:sz w:val="24"/>
          <w:szCs w:val="24"/>
        </w:rPr>
      </w:pP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>According to previous studies, antipsychotic medications are only effective 20 per cent of the time and increase the chances of a heart attack or stroke.</w:t>
      </w:r>
    </w:p>
    <w:p w:rsidR="003A4945" w:rsidRPr="003A4945" w:rsidRDefault="003A4945" w:rsidP="003A4945">
      <w:pPr>
        <w:rPr>
          <w:sz w:val="24"/>
          <w:szCs w:val="24"/>
        </w:rPr>
      </w:pP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>“They are very serious medications,” Gammon said. “They can cause aspiration pneumonia because people aren’t swallowing correctly…there is a big risk. And that’s why it should be a last resort, not a first resort.”</w:t>
      </w:r>
    </w:p>
    <w:p w:rsidR="003A4945" w:rsidRPr="003A4945" w:rsidRDefault="003A4945" w:rsidP="003A4945">
      <w:pPr>
        <w:rPr>
          <w:sz w:val="24"/>
          <w:szCs w:val="24"/>
        </w:rPr>
      </w:pP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>The focus has since shifted from a medication approach to a personalized one. In some cases, small changes such as moving bath times or letting patients sleep in or have an afternoon nap have made a huge difference.</w:t>
      </w:r>
    </w:p>
    <w:p w:rsidR="003A4945" w:rsidRPr="003A4945" w:rsidRDefault="003A4945" w:rsidP="003A4945">
      <w:pPr>
        <w:rPr>
          <w:sz w:val="24"/>
          <w:szCs w:val="24"/>
        </w:rPr>
      </w:pP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>“We’ve had a number of residents who are now enjoying what they enjoyed before — so playing the piano, knitting, recognizing their loved ones,” said North.</w:t>
      </w:r>
    </w:p>
    <w:p w:rsidR="003A4945" w:rsidRPr="003A4945" w:rsidRDefault="003A4945" w:rsidP="003A4945">
      <w:pPr>
        <w:rPr>
          <w:sz w:val="24"/>
          <w:szCs w:val="24"/>
        </w:rPr>
      </w:pP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>“It just changes people’s worlds to look at them as individuals and not to always look at a behaviour as just a behaviour,” Gammon added.</w:t>
      </w:r>
    </w:p>
    <w:p w:rsidR="003A4945" w:rsidRPr="003A4945" w:rsidRDefault="003A4945" w:rsidP="003A4945">
      <w:pPr>
        <w:rPr>
          <w:sz w:val="24"/>
          <w:szCs w:val="24"/>
        </w:rPr>
      </w:pP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>READ MORE:  Inside the world of dementia, as a painful reality sets in</w:t>
      </w:r>
    </w:p>
    <w:p w:rsidR="003A4945" w:rsidRPr="003A4945" w:rsidRDefault="003A4945" w:rsidP="003A4945">
      <w:pPr>
        <w:rPr>
          <w:sz w:val="24"/>
          <w:szCs w:val="24"/>
        </w:rPr>
      </w:pP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 xml:space="preserve">Another side-effect of the pilot project: antipsychotic drug costs at the </w:t>
      </w:r>
      <w:proofErr w:type="spellStart"/>
      <w:r w:rsidRPr="003A4945">
        <w:rPr>
          <w:sz w:val="24"/>
          <w:szCs w:val="24"/>
        </w:rPr>
        <w:t>Youville</w:t>
      </w:r>
      <w:proofErr w:type="spellEnd"/>
      <w:r w:rsidRPr="003A4945">
        <w:rPr>
          <w:sz w:val="24"/>
          <w:szCs w:val="24"/>
        </w:rPr>
        <w:t xml:space="preserve"> Home have gone from $3,300 a month to $200 a month.</w:t>
      </w:r>
    </w:p>
    <w:p w:rsidR="003A4945" w:rsidRPr="003A4945" w:rsidRDefault="003A4945" w:rsidP="003A4945">
      <w:pPr>
        <w:rPr>
          <w:sz w:val="24"/>
          <w:szCs w:val="24"/>
        </w:rPr>
      </w:pP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>The initiative is now being rolled out to long-term care facilities across Alberta.</w:t>
      </w:r>
    </w:p>
    <w:p w:rsidR="003A4945" w:rsidRPr="003A4945" w:rsidRDefault="003A4945" w:rsidP="003A4945">
      <w:pPr>
        <w:rPr>
          <w:sz w:val="24"/>
          <w:szCs w:val="24"/>
        </w:rPr>
      </w:pP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 xml:space="preserve">With files from Su-Ling </w:t>
      </w:r>
      <w:proofErr w:type="spellStart"/>
      <w:r w:rsidRPr="003A4945">
        <w:rPr>
          <w:sz w:val="24"/>
          <w:szCs w:val="24"/>
        </w:rPr>
        <w:t>Goh</w:t>
      </w:r>
      <w:proofErr w:type="spellEnd"/>
      <w:r w:rsidRPr="003A4945">
        <w:rPr>
          <w:sz w:val="24"/>
          <w:szCs w:val="24"/>
        </w:rPr>
        <w:t>, Global News</w:t>
      </w:r>
    </w:p>
    <w:p w:rsidR="003A4945" w:rsidRPr="003A4945" w:rsidRDefault="003A4945" w:rsidP="003A4945">
      <w:pPr>
        <w:rPr>
          <w:sz w:val="24"/>
          <w:szCs w:val="24"/>
        </w:rPr>
      </w:pP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>© Shaw Media, 2014</w:t>
      </w: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>Report an error</w:t>
      </w: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>Alberta Health Services</w:t>
      </w: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>anti-psychotic medications</w:t>
      </w: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>Dementia</w:t>
      </w: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>Edmonton Health Matters</w:t>
      </w: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>Living with Dementia</w:t>
      </w: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>Medication</w:t>
      </w:r>
    </w:p>
    <w:p w:rsidR="003A4945" w:rsidRPr="003A4945" w:rsidRDefault="003A4945" w:rsidP="003A4945">
      <w:pPr>
        <w:rPr>
          <w:sz w:val="24"/>
          <w:szCs w:val="24"/>
        </w:rPr>
      </w:pP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 xml:space="preserve">     </w:t>
      </w: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 xml:space="preserve">    1k</w:t>
      </w: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 xml:space="preserve">    7</w:t>
      </w: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 xml:space="preserve">     </w:t>
      </w:r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 xml:space="preserve">    more</w:t>
      </w:r>
    </w:p>
    <w:p w:rsidR="003A4945" w:rsidRPr="003A4945" w:rsidRDefault="003A4945" w:rsidP="003A4945">
      <w:pPr>
        <w:rPr>
          <w:sz w:val="24"/>
          <w:szCs w:val="24"/>
        </w:rPr>
      </w:pPr>
    </w:p>
    <w:p w:rsidR="003A4945" w:rsidRPr="003A4945" w:rsidRDefault="003A4945" w:rsidP="003A4945">
      <w:pPr>
        <w:rPr>
          <w:sz w:val="24"/>
          <w:szCs w:val="24"/>
        </w:rPr>
      </w:pPr>
      <w:proofErr w:type="spellStart"/>
      <w:r w:rsidRPr="003A4945">
        <w:rPr>
          <w:sz w:val="24"/>
          <w:szCs w:val="24"/>
        </w:rPr>
        <w:t>patricia.kozicka</w:t>
      </w:r>
      <w:proofErr w:type="spellEnd"/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 xml:space="preserve">Patricia </w:t>
      </w:r>
      <w:proofErr w:type="spellStart"/>
      <w:r w:rsidRPr="003A4945">
        <w:rPr>
          <w:sz w:val="24"/>
          <w:szCs w:val="24"/>
        </w:rPr>
        <w:t>Kozicka</w:t>
      </w:r>
      <w:proofErr w:type="spellEnd"/>
    </w:p>
    <w:p w:rsidR="003A4945" w:rsidRPr="003A4945" w:rsidRDefault="003A4945" w:rsidP="003A4945">
      <w:pPr>
        <w:rPr>
          <w:sz w:val="24"/>
          <w:szCs w:val="24"/>
        </w:rPr>
      </w:pPr>
      <w:r w:rsidRPr="003A4945">
        <w:rPr>
          <w:sz w:val="24"/>
          <w:szCs w:val="24"/>
        </w:rPr>
        <w:t>Web Producer</w:t>
      </w:r>
    </w:p>
    <w:p w:rsidR="003A4945" w:rsidRPr="003A4945" w:rsidRDefault="003A4945" w:rsidP="003A4945">
      <w:pPr>
        <w:rPr>
          <w:sz w:val="24"/>
          <w:szCs w:val="24"/>
        </w:rPr>
      </w:pPr>
    </w:p>
    <w:p w:rsidR="00F145C9" w:rsidRPr="003A4945" w:rsidRDefault="003A4945" w:rsidP="003A4945">
      <w:r w:rsidRPr="003A4945">
        <w:rPr>
          <w:sz w:val="24"/>
          <w:szCs w:val="24"/>
        </w:rPr>
        <w:lastRenderedPageBreak/>
        <w:t>Patricia is an online producer at Global Edmonton. She's been with the station for just over six years, and loves that no two days are ever the same.</w:t>
      </w:r>
    </w:p>
    <w:sectPr w:rsidR="00F145C9" w:rsidRPr="003A4945" w:rsidSect="00931F8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20"/>
  <w:drawingGridHorizontalSpacing w:val="110"/>
  <w:displayHorizontalDrawingGridEvery w:val="2"/>
  <w:characterSpacingControl w:val="doNotCompress"/>
  <w:compat/>
  <w:rsids>
    <w:rsidRoot w:val="00931F82"/>
    <w:rsid w:val="001572B6"/>
    <w:rsid w:val="003A4945"/>
    <w:rsid w:val="00535A86"/>
    <w:rsid w:val="005939E6"/>
    <w:rsid w:val="00931F82"/>
    <w:rsid w:val="00B92595"/>
    <w:rsid w:val="00F1044A"/>
    <w:rsid w:val="00F1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Patriarche</dc:creator>
  <cp:lastModifiedBy>K Patriarche</cp:lastModifiedBy>
  <cp:revision>3</cp:revision>
  <dcterms:created xsi:type="dcterms:W3CDTF">2014-11-06T19:46:00Z</dcterms:created>
  <dcterms:modified xsi:type="dcterms:W3CDTF">2015-01-08T01:18:00Z</dcterms:modified>
</cp:coreProperties>
</file>